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41" w:rsidRPr="009B74AD" w:rsidRDefault="00536541" w:rsidP="0053654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B74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536541" w:rsidRPr="009B74AD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541" w:rsidRPr="009B74AD" w:rsidRDefault="008075F4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30775E" w:rsidRPr="009B74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50</w:t>
      </w:r>
      <w:r w:rsidR="00536541" w:rsidRPr="009B74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 w:rsidR="0030775E" w:rsidRPr="009B74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Pr="009B74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0775E" w:rsidRPr="009B74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</w:t>
      </w:r>
      <w:r w:rsidRPr="009B74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</w:t>
      </w:r>
      <w:r w:rsidR="00536541" w:rsidRPr="009B74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2019 Москва</w:t>
      </w:r>
    </w:p>
    <w:p w:rsidR="00536541" w:rsidRPr="009B74AD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541" w:rsidRPr="009B74AD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536541" w:rsidRPr="009B74AD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536541" w:rsidRPr="009B74AD" w:rsidTr="00EC6D98">
        <w:trPr>
          <w:gridAfter w:val="1"/>
          <w:wAfter w:w="1282" w:type="dxa"/>
          <w:jc w:val="center"/>
        </w:trPr>
        <w:tc>
          <w:tcPr>
            <w:tcW w:w="4284" w:type="dxa"/>
          </w:tcPr>
          <w:p w:rsidR="00536541" w:rsidRPr="009B74AD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74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536541" w:rsidRPr="009B74AD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36541" w:rsidRPr="009B74AD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536541" w:rsidRPr="009B74AD" w:rsidTr="00EC6D98">
        <w:trPr>
          <w:gridAfter w:val="1"/>
          <w:wAfter w:w="1282" w:type="dxa"/>
          <w:jc w:val="center"/>
        </w:trPr>
        <w:tc>
          <w:tcPr>
            <w:tcW w:w="4284" w:type="dxa"/>
          </w:tcPr>
          <w:p w:rsidR="00536541" w:rsidRPr="009B74AD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536541" w:rsidRPr="009B74AD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6541" w:rsidRPr="009B74AD" w:rsidTr="00EC6D98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536541" w:rsidRPr="009B74AD" w:rsidRDefault="00536541" w:rsidP="00EC6D98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74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536541" w:rsidRPr="009B74AD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36541" w:rsidRPr="009B74AD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74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536541" w:rsidRPr="009B74AD" w:rsidTr="00EC6D98">
        <w:trPr>
          <w:jc w:val="center"/>
        </w:trPr>
        <w:tc>
          <w:tcPr>
            <w:tcW w:w="4284" w:type="dxa"/>
            <w:hideMark/>
          </w:tcPr>
          <w:p w:rsidR="00536541" w:rsidRPr="009B74AD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536541" w:rsidRPr="009B74AD" w:rsidRDefault="008075F4" w:rsidP="00EC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4AD">
              <w:rPr>
                <w:rFonts w:ascii="Times New Roman" w:hAnsi="Times New Roman"/>
                <w:sz w:val="28"/>
                <w:szCs w:val="28"/>
              </w:rPr>
              <w:t xml:space="preserve">С.Б. Авдашева, </w:t>
            </w:r>
            <w:r w:rsidR="00FD49CC" w:rsidRPr="009B74AD">
              <w:rPr>
                <w:rFonts w:ascii="Times New Roman" w:hAnsi="Times New Roman"/>
                <w:sz w:val="28"/>
                <w:szCs w:val="28"/>
              </w:rPr>
              <w:t xml:space="preserve">В.С. Автономов, </w:t>
            </w:r>
            <w:r w:rsidRPr="009B74AD">
              <w:rPr>
                <w:rFonts w:ascii="Times New Roman" w:hAnsi="Times New Roman"/>
                <w:sz w:val="28"/>
                <w:szCs w:val="28"/>
              </w:rPr>
              <w:t>Ф.Т. Алескеров,</w:t>
            </w:r>
            <w:r w:rsidR="00FD49CC" w:rsidRPr="009B74AD">
              <w:rPr>
                <w:rFonts w:ascii="Times New Roman" w:hAnsi="Times New Roman"/>
                <w:sz w:val="28"/>
                <w:szCs w:val="28"/>
              </w:rPr>
              <w:t xml:space="preserve"> О.И. Ананьин,</w:t>
            </w:r>
            <w:r w:rsidRPr="009B74AD">
              <w:rPr>
                <w:rFonts w:ascii="Times New Roman" w:hAnsi="Times New Roman"/>
                <w:sz w:val="28"/>
                <w:szCs w:val="28"/>
              </w:rPr>
              <w:t xml:space="preserve"> А.С. Беленький,  </w:t>
            </w:r>
            <w:r w:rsidR="00FD49CC" w:rsidRPr="009B74AD">
              <w:rPr>
                <w:rFonts w:ascii="Times New Roman" w:hAnsi="Times New Roman"/>
                <w:sz w:val="28"/>
                <w:szCs w:val="28"/>
              </w:rPr>
              <w:t xml:space="preserve">Н.И. Берзон, </w:t>
            </w:r>
            <w:r w:rsidRPr="009B74AD">
              <w:rPr>
                <w:rFonts w:ascii="Times New Roman" w:hAnsi="Times New Roman"/>
                <w:sz w:val="28"/>
                <w:szCs w:val="28"/>
              </w:rPr>
              <w:t xml:space="preserve">К.А. Букин, Е.Б. Бурмистрова, Д.А. Веселов, Д.А. Дагаев, </w:t>
            </w:r>
            <w:r w:rsidR="00C703FD" w:rsidRPr="009B74AD">
              <w:rPr>
                <w:rFonts w:ascii="Times New Roman" w:hAnsi="Times New Roman"/>
                <w:sz w:val="28"/>
                <w:szCs w:val="28"/>
              </w:rPr>
              <w:t xml:space="preserve">О.А. Демидова, </w:t>
            </w:r>
            <w:r w:rsidR="00FD49CC" w:rsidRPr="009B74AD">
              <w:rPr>
                <w:rFonts w:ascii="Times New Roman" w:hAnsi="Times New Roman"/>
                <w:sz w:val="28"/>
                <w:szCs w:val="28"/>
              </w:rPr>
              <w:t xml:space="preserve">О.О. Замков, </w:t>
            </w:r>
            <w:r w:rsidRPr="009B74AD">
              <w:rPr>
                <w:rFonts w:ascii="Times New Roman" w:hAnsi="Times New Roman"/>
                <w:sz w:val="28"/>
                <w:szCs w:val="28"/>
              </w:rPr>
              <w:t xml:space="preserve">Л.С. Засимова, А.В. Захаров, И.В. Ивашковская, Г.Г. Канторович, Д.С. Карабекян, М.Г. Колосницына, </w:t>
            </w:r>
            <w:r w:rsidR="00FD49CC" w:rsidRPr="009B74AD">
              <w:rPr>
                <w:rFonts w:ascii="Times New Roman" w:hAnsi="Times New Roman"/>
                <w:sz w:val="28"/>
                <w:szCs w:val="28"/>
              </w:rPr>
              <w:t xml:space="preserve">В.Д. </w:t>
            </w:r>
            <w:proofErr w:type="spellStart"/>
            <w:r w:rsidR="00FD49CC" w:rsidRPr="009B74AD">
              <w:rPr>
                <w:rFonts w:ascii="Times New Roman" w:hAnsi="Times New Roman"/>
                <w:sz w:val="28"/>
                <w:szCs w:val="28"/>
              </w:rPr>
              <w:t>Конаков</w:t>
            </w:r>
            <w:proofErr w:type="spellEnd"/>
            <w:r w:rsidR="00FD49CC" w:rsidRPr="009B74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74AD">
              <w:rPr>
                <w:rFonts w:ascii="Times New Roman" w:hAnsi="Times New Roman"/>
                <w:sz w:val="28"/>
                <w:szCs w:val="28"/>
              </w:rPr>
              <w:t xml:space="preserve">Т.В. Коссова, </w:t>
            </w:r>
            <w:r w:rsidR="00FD49CC" w:rsidRPr="009B74AD">
              <w:rPr>
                <w:rFonts w:ascii="Times New Roman" w:hAnsi="Times New Roman"/>
                <w:sz w:val="28"/>
                <w:szCs w:val="28"/>
              </w:rPr>
              <w:t xml:space="preserve">О.В. Лазарева, М.И. Левин, </w:t>
            </w:r>
            <w:r w:rsidRPr="009B74AD">
              <w:rPr>
                <w:rFonts w:ascii="Times New Roman" w:hAnsi="Times New Roman"/>
                <w:sz w:val="28"/>
                <w:szCs w:val="28"/>
              </w:rPr>
              <w:t xml:space="preserve">С.А. Мерзляков, В.С. Мхитарян, Е.И. Осипова, В.А. Панов, С.Э. Пекарский, </w:t>
            </w:r>
            <w:r w:rsidR="00C703FD" w:rsidRPr="009B74AD">
              <w:rPr>
                <w:rFonts w:ascii="Times New Roman" w:hAnsi="Times New Roman"/>
                <w:sz w:val="28"/>
                <w:szCs w:val="28"/>
              </w:rPr>
              <w:t>А.А. Пересецкий</w:t>
            </w:r>
            <w:r w:rsidRPr="009B74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D49CC" w:rsidRPr="009B74AD">
              <w:rPr>
                <w:rFonts w:ascii="Times New Roman" w:hAnsi="Times New Roman"/>
                <w:sz w:val="28"/>
                <w:szCs w:val="28"/>
              </w:rPr>
              <w:t xml:space="preserve">Е.В. Покатович, </w:t>
            </w:r>
            <w:r w:rsidRPr="009B74AD">
              <w:rPr>
                <w:rFonts w:ascii="Times New Roman" w:hAnsi="Times New Roman"/>
                <w:sz w:val="28"/>
                <w:szCs w:val="28"/>
              </w:rPr>
              <w:t xml:space="preserve">В.П. Сиротин, </w:t>
            </w:r>
            <w:r w:rsidR="00C703FD" w:rsidRPr="009B74AD">
              <w:rPr>
                <w:rFonts w:ascii="Times New Roman" w:hAnsi="Times New Roman"/>
                <w:sz w:val="28"/>
                <w:szCs w:val="28"/>
              </w:rPr>
              <w:t xml:space="preserve">А.Н. Степанова, А.Е. Суринов, </w:t>
            </w:r>
            <w:r w:rsidRPr="009B74AD">
              <w:rPr>
                <w:rFonts w:ascii="Times New Roman" w:hAnsi="Times New Roman"/>
                <w:sz w:val="28"/>
                <w:szCs w:val="28"/>
              </w:rPr>
              <w:t xml:space="preserve">А.Д. Суворов, А.И. Тарасов,  </w:t>
            </w:r>
            <w:r w:rsidR="00FD49CC" w:rsidRPr="009B74AD">
              <w:rPr>
                <w:rFonts w:ascii="Times New Roman" w:hAnsi="Times New Roman"/>
                <w:sz w:val="28"/>
                <w:szCs w:val="28"/>
              </w:rPr>
              <w:t xml:space="preserve">Т.В. Теплова, </w:t>
            </w:r>
            <w:r w:rsidRPr="009B74AD">
              <w:rPr>
                <w:rFonts w:ascii="Times New Roman" w:hAnsi="Times New Roman"/>
                <w:sz w:val="28"/>
                <w:szCs w:val="28"/>
              </w:rPr>
              <w:t xml:space="preserve">А.А. Фридман, </w:t>
            </w:r>
          </w:p>
          <w:p w:rsidR="00C703FD" w:rsidRPr="009B74AD" w:rsidRDefault="00C703FD" w:rsidP="00EC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5F4" w:rsidRPr="009B74AD" w:rsidRDefault="008075F4" w:rsidP="00EC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541" w:rsidRPr="009B74AD" w:rsidTr="00EC6D98">
        <w:trPr>
          <w:jc w:val="center"/>
        </w:trPr>
        <w:tc>
          <w:tcPr>
            <w:tcW w:w="4284" w:type="dxa"/>
          </w:tcPr>
          <w:p w:rsidR="00536541" w:rsidRPr="009B74AD" w:rsidRDefault="00536541" w:rsidP="00EC6D98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74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536541" w:rsidRPr="009B74AD" w:rsidRDefault="00536541" w:rsidP="00EC6D9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74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В.В. Карачаровский, </w:t>
            </w:r>
            <w:r w:rsidR="0022018D" w:rsidRPr="009B74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В.А. Бессонов, Ю.Н. Миронкина</w:t>
            </w:r>
          </w:p>
          <w:p w:rsidR="00536541" w:rsidRPr="009B74AD" w:rsidRDefault="00536541" w:rsidP="00EC6D9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74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36541" w:rsidRPr="009B74AD" w:rsidRDefault="00536541" w:rsidP="00536541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- </w:t>
      </w: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:rsidR="00D737EE" w:rsidRPr="009B74AD" w:rsidRDefault="00D737EE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BB3660" w:rsidRPr="009B74AD" w:rsidRDefault="00BB3660" w:rsidP="00BB366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</w:t>
      </w:r>
    </w:p>
    <w:p w:rsidR="00BB3660" w:rsidRPr="009B74AD" w:rsidRDefault="00BB3660" w:rsidP="00BB366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</w:t>
      </w:r>
      <w:r w:rsidR="0022018D"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ченого совета факультета экономических наук</w:t>
      </w:r>
    </w:p>
    <w:p w:rsidR="00BB3660" w:rsidRPr="009B74AD" w:rsidRDefault="00533C9C" w:rsidP="00BB3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17 дека</w:t>
      </w:r>
      <w:r w:rsidR="00BB3660"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бря 2019 года в 15.00 комната Т 510</w:t>
      </w:r>
    </w:p>
    <w:p w:rsidR="00BB3660" w:rsidRPr="009B74AD" w:rsidRDefault="00BB3660" w:rsidP="00BB3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Покровский бульвар 11 </w:t>
      </w:r>
    </w:p>
    <w:p w:rsidR="00BB3660" w:rsidRPr="009B74AD" w:rsidRDefault="00BB3660" w:rsidP="00BB3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660" w:rsidRPr="009B74AD" w:rsidRDefault="00BB3660" w:rsidP="00BB366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660" w:rsidRPr="009B74AD" w:rsidRDefault="00BB3660" w:rsidP="00BB3660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CC" w:rsidRPr="009B74AD" w:rsidRDefault="00FD49CC" w:rsidP="00FD49CC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21450377"/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>Об исполнении сметы расходования бюджета факультета экономики за 2019 год (В.М. Смирнов);</w:t>
      </w:r>
    </w:p>
    <w:p w:rsidR="00FD49CC" w:rsidRPr="009B74AD" w:rsidRDefault="00FD49CC" w:rsidP="00FD49CC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CC" w:rsidRPr="009B74AD" w:rsidRDefault="00FD49CC" w:rsidP="00FD49CC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27748483"/>
      <w:bookmarkStart w:id="3" w:name="_Hlk27412001"/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сметы расходования бюджета факультета на 2020 год </w:t>
      </w:r>
      <w:bookmarkEnd w:id="2"/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>(В.М. Смирнов);</w:t>
      </w:r>
    </w:p>
    <w:bookmarkEnd w:id="3"/>
    <w:p w:rsidR="00FD49CC" w:rsidRPr="009B74AD" w:rsidRDefault="00FD49CC" w:rsidP="00FD49CC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CC" w:rsidRPr="009B74AD" w:rsidRDefault="00FD49CC" w:rsidP="00FD49CC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27412127"/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>О создании на факультете исследовательской рабочей группы по истории и методологии экономической науки (В.С. Автономов);</w:t>
      </w:r>
    </w:p>
    <w:bookmarkEnd w:id="1"/>
    <w:bookmarkEnd w:id="4"/>
    <w:p w:rsidR="00FD49CC" w:rsidRPr="009B74AD" w:rsidRDefault="00FD49CC" w:rsidP="00FD49CC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9CC" w:rsidRPr="009B74AD" w:rsidRDefault="00FD49CC" w:rsidP="00FD49CC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Разное.   </w:t>
      </w:r>
    </w:p>
    <w:p w:rsidR="00BB3660" w:rsidRPr="009B74AD" w:rsidRDefault="00BB3660" w:rsidP="00BB3660">
      <w:pPr>
        <w:spacing w:after="160" w:line="25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660" w:rsidRPr="009B74AD" w:rsidRDefault="00BB3660" w:rsidP="00BB3660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660" w:rsidRPr="009B74AD" w:rsidRDefault="00BB3660" w:rsidP="00BB3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660" w:rsidRPr="009B74AD" w:rsidRDefault="00BB3660" w:rsidP="00BB3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BB3660" w:rsidRPr="009B74AD" w:rsidRDefault="00BB3660" w:rsidP="00BB3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:rsidR="00BB3660" w:rsidRPr="009B74AD" w:rsidRDefault="00BB3660" w:rsidP="00BB3660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675EE6" w:rsidRPr="009B74AD" w:rsidRDefault="00675EE6" w:rsidP="008075F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9CC" w:rsidRPr="009B74AD" w:rsidRDefault="00536541" w:rsidP="00D1095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</w:t>
      </w: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B3660"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9CC" w:rsidRPr="009B74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D49CC" w:rsidRPr="009B7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5" w:name="_Hlk27748520"/>
      <w:r w:rsidR="003F54BD"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В.М. Смирнова </w:t>
      </w:r>
      <w:bookmarkEnd w:id="5"/>
      <w:r w:rsidR="003F54BD"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D49CC" w:rsidRPr="009B74AD">
        <w:rPr>
          <w:rFonts w:ascii="Times New Roman" w:eastAsia="Times New Roman" w:hAnsi="Times New Roman"/>
          <w:sz w:val="28"/>
          <w:szCs w:val="28"/>
          <w:lang w:eastAsia="ru-RU"/>
        </w:rPr>
        <w:t>Об исполнении сметы расходования бюджета факультета экономики за 2019 год;</w:t>
      </w:r>
    </w:p>
    <w:p w:rsidR="00D10956" w:rsidRPr="009B74AD" w:rsidRDefault="00536541" w:rsidP="00D1095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73FB8"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_Hlk27749467"/>
      <w:r w:rsidR="006C2D9B" w:rsidRPr="009B74AD">
        <w:rPr>
          <w:rFonts w:ascii="Times New Roman" w:eastAsia="Times New Roman" w:hAnsi="Times New Roman"/>
          <w:sz w:val="28"/>
          <w:szCs w:val="28"/>
          <w:lang w:eastAsia="ru-RU"/>
        </w:rPr>
        <w:t>Г.Г. Канторович</w:t>
      </w:r>
      <w:r w:rsidR="00173FB8"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54BD"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А.А. Пересецкий, А.Е. Суринов, </w:t>
      </w:r>
      <w:r w:rsidR="003F11FD" w:rsidRPr="009B74AD">
        <w:rPr>
          <w:rFonts w:ascii="Times New Roman" w:eastAsia="Times New Roman" w:hAnsi="Times New Roman"/>
          <w:sz w:val="28"/>
          <w:szCs w:val="28"/>
          <w:lang w:eastAsia="ru-RU"/>
        </w:rPr>
        <w:t>А.Н. Степанова, О.О. Замков, И.В. Ивашковская, М.Г. Колосницына, С.Б. Авдашева, С.Э. Пекарский, Д.С. Карабекян, Л.С. Засимова</w:t>
      </w:r>
    </w:p>
    <w:bookmarkEnd w:id="6"/>
    <w:p w:rsidR="00536541" w:rsidRPr="009B74AD" w:rsidRDefault="00536541" w:rsidP="00D10956">
      <w:pPr>
        <w:rPr>
          <w:rFonts w:ascii="Times New Roman" w:hAnsi="Times New Roman"/>
          <w:sz w:val="28"/>
          <w:szCs w:val="28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9B74AD">
        <w:rPr>
          <w:rFonts w:ascii="Times New Roman" w:hAnsi="Times New Roman"/>
          <w:sz w:val="28"/>
          <w:szCs w:val="28"/>
        </w:rPr>
        <w:t xml:space="preserve"> </w:t>
      </w:r>
    </w:p>
    <w:p w:rsidR="00B538BE" w:rsidRPr="009B74AD" w:rsidRDefault="00B538BE" w:rsidP="00B538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_Hlk27478696"/>
      <w:r w:rsidRPr="009B74AD">
        <w:rPr>
          <w:rFonts w:ascii="Times New Roman" w:hAnsi="Times New Roman"/>
          <w:sz w:val="28"/>
          <w:szCs w:val="28"/>
        </w:rPr>
        <w:t xml:space="preserve">Принять к сведению </w:t>
      </w:r>
      <w:bookmarkEnd w:id="7"/>
      <w:r w:rsidRPr="009B74AD">
        <w:rPr>
          <w:rFonts w:ascii="Times New Roman" w:hAnsi="Times New Roman"/>
          <w:sz w:val="28"/>
          <w:szCs w:val="28"/>
        </w:rPr>
        <w:t>отчёт об исполнении сметы расходования бюджета фонда факультета экономики за 2019 год.</w:t>
      </w:r>
    </w:p>
    <w:p w:rsidR="00B538BE" w:rsidRPr="009B74AD" w:rsidRDefault="00B538BE" w:rsidP="00B538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2D58" w:rsidRPr="009B74AD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8" w:name="_Hlk27749808"/>
      <w:r w:rsidRPr="009B74AD">
        <w:rPr>
          <w:rFonts w:ascii="Times New Roman" w:hAnsi="Times New Roman"/>
          <w:b/>
          <w:sz w:val="28"/>
          <w:szCs w:val="28"/>
        </w:rPr>
        <w:t>ЗА –</w:t>
      </w:r>
      <w:r w:rsidR="00BB0F1A" w:rsidRPr="009B74AD">
        <w:rPr>
          <w:rFonts w:ascii="Times New Roman" w:hAnsi="Times New Roman"/>
          <w:b/>
          <w:sz w:val="28"/>
          <w:szCs w:val="28"/>
        </w:rPr>
        <w:t xml:space="preserve"> </w:t>
      </w:r>
      <w:r w:rsidR="00B538BE" w:rsidRPr="009B74AD">
        <w:rPr>
          <w:rFonts w:ascii="Times New Roman" w:hAnsi="Times New Roman"/>
          <w:b/>
          <w:sz w:val="28"/>
          <w:szCs w:val="28"/>
        </w:rPr>
        <w:t xml:space="preserve">ЕДИНОГЛАСНО – </w:t>
      </w:r>
      <w:r w:rsidR="003F54BD" w:rsidRPr="009B74AD">
        <w:rPr>
          <w:rFonts w:ascii="Times New Roman" w:hAnsi="Times New Roman"/>
          <w:b/>
          <w:sz w:val="28"/>
          <w:szCs w:val="28"/>
        </w:rPr>
        <w:t>36</w:t>
      </w:r>
    </w:p>
    <w:bookmarkEnd w:id="8"/>
    <w:p w:rsidR="00B538BE" w:rsidRPr="009B74AD" w:rsidRDefault="00B538BE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6541" w:rsidRPr="009B74AD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3F54BD"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 В.М. Смирнова</w:t>
      </w: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00CB"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F54BD" w:rsidRPr="009B74AD">
        <w:rPr>
          <w:rFonts w:ascii="Times New Roman" w:eastAsia="Times New Roman" w:hAnsi="Times New Roman"/>
          <w:sz w:val="28"/>
          <w:szCs w:val="28"/>
          <w:lang w:eastAsia="ru-RU"/>
        </w:rPr>
        <w:t>Утверждение сметы расходования бюджета факультета на 2020 год;</w:t>
      </w:r>
    </w:p>
    <w:p w:rsidR="00BB3660" w:rsidRPr="009B74AD" w:rsidRDefault="00BB3660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1FD" w:rsidRPr="009B74AD" w:rsidRDefault="00536541" w:rsidP="003F11F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F5A5A"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1FD" w:rsidRPr="009B74AD">
        <w:rPr>
          <w:rFonts w:ascii="Times New Roman" w:eastAsia="Times New Roman" w:hAnsi="Times New Roman"/>
          <w:sz w:val="28"/>
          <w:szCs w:val="28"/>
          <w:lang w:eastAsia="ru-RU"/>
        </w:rPr>
        <w:t>Г.Г. Канторович, А.А. Пересецкий, А.Е. Суринов, А.Н. Степанова, О.О. Замков, И.В. Ивашковская, М.Г. Колосницына, С.Б. Авдашева, С.Э. Пекарский, Д.С. Карабекян, Л.С. Засимова</w:t>
      </w:r>
    </w:p>
    <w:p w:rsidR="00536541" w:rsidRPr="009B74AD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9B74AD">
        <w:rPr>
          <w:rFonts w:ascii="Times New Roman" w:hAnsi="Times New Roman"/>
          <w:sz w:val="28"/>
          <w:szCs w:val="28"/>
        </w:rPr>
        <w:t xml:space="preserve"> </w:t>
      </w:r>
    </w:p>
    <w:p w:rsidR="00B538BE" w:rsidRPr="009B74AD" w:rsidRDefault="00B538BE" w:rsidP="009B74A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4AD">
        <w:rPr>
          <w:rFonts w:ascii="Times New Roman" w:hAnsi="Times New Roman"/>
          <w:sz w:val="28"/>
          <w:szCs w:val="28"/>
        </w:rPr>
        <w:t xml:space="preserve">Принять к сведению </w:t>
      </w: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>смету расходования бюджета фонда факультета на 2020 год</w:t>
      </w:r>
      <w:r w:rsidR="0022018D" w:rsidRPr="009B74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74AD" w:rsidRPr="009B74AD" w:rsidRDefault="009B74AD" w:rsidP="009B74A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38BE" w:rsidRPr="009B74AD" w:rsidRDefault="00B538BE" w:rsidP="009B74A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Поручить </w:t>
      </w:r>
      <w:proofErr w:type="spellStart"/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>Карабекяну</w:t>
      </w:r>
      <w:proofErr w:type="spellEnd"/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 Д.С. до 15 января провести собрания локальных научных комиссий для обсуждения общих принципов работы</w:t>
      </w:r>
      <w:r w:rsidR="0022018D" w:rsidRPr="009B74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732D" w:rsidRPr="009B74AD" w:rsidRDefault="0000732D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38BE" w:rsidRPr="009B74AD" w:rsidRDefault="00B538BE" w:rsidP="00B53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4AD">
        <w:rPr>
          <w:rFonts w:ascii="Times New Roman" w:hAnsi="Times New Roman"/>
          <w:b/>
          <w:sz w:val="28"/>
          <w:szCs w:val="28"/>
        </w:rPr>
        <w:t>ЗА – ЕДИНОГЛАСНО – 36</w:t>
      </w:r>
    </w:p>
    <w:p w:rsidR="00536541" w:rsidRPr="009B74AD" w:rsidRDefault="00536541">
      <w:pPr>
        <w:rPr>
          <w:rFonts w:ascii="Times New Roman" w:hAnsi="Times New Roman"/>
          <w:sz w:val="28"/>
          <w:szCs w:val="28"/>
        </w:rPr>
      </w:pPr>
    </w:p>
    <w:p w:rsidR="00BB3660" w:rsidRPr="009B74AD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Hlk27159134"/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3F54BD"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 В.С. Автономова</w:t>
      </w: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400E9" w:rsidRPr="009B74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54BD" w:rsidRPr="009B74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 создании на факультете исследовательской рабочей группы по истории и методологии экономической науки; </w:t>
      </w:r>
    </w:p>
    <w:p w:rsidR="003F54BD" w:rsidRPr="009B74AD" w:rsidRDefault="003F54BD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D9B" w:rsidRPr="009B74AD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9B74A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1294B"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0" w:name="_Hlk25847652"/>
      <w:r w:rsidR="003F11FD" w:rsidRPr="009B74AD">
        <w:rPr>
          <w:rFonts w:ascii="Times New Roman" w:eastAsia="Times New Roman" w:hAnsi="Times New Roman"/>
          <w:sz w:val="28"/>
          <w:szCs w:val="28"/>
          <w:lang w:eastAsia="ru-RU"/>
        </w:rPr>
        <w:t>Н.И, Берзон,</w:t>
      </w:r>
      <w:r w:rsidR="006C2D9B" w:rsidRPr="009B7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0"/>
      <w:r w:rsidR="006C6681" w:rsidRPr="009B74AD">
        <w:rPr>
          <w:rFonts w:ascii="Times New Roman" w:eastAsia="Times New Roman" w:hAnsi="Times New Roman"/>
          <w:sz w:val="28"/>
          <w:szCs w:val="28"/>
          <w:lang w:eastAsia="ru-RU"/>
        </w:rPr>
        <w:t>С.Э. Пекарский</w:t>
      </w:r>
      <w:r w:rsidR="003F11FD" w:rsidRPr="009B74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11FD" w:rsidRPr="009B74AD" w:rsidRDefault="003F11FD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Pr="009B74AD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_Hlk27757073"/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9B74AD">
        <w:rPr>
          <w:rFonts w:ascii="Times New Roman" w:hAnsi="Times New Roman"/>
          <w:sz w:val="28"/>
          <w:szCs w:val="28"/>
        </w:rPr>
        <w:t xml:space="preserve"> </w:t>
      </w:r>
    </w:p>
    <w:bookmarkEnd w:id="11"/>
    <w:p w:rsidR="00B538BE" w:rsidRPr="00933558" w:rsidRDefault="00B538BE" w:rsidP="00933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3558">
        <w:rPr>
          <w:rFonts w:ascii="Times New Roman" w:hAnsi="Times New Roman"/>
          <w:sz w:val="28"/>
          <w:szCs w:val="28"/>
        </w:rPr>
        <w:t xml:space="preserve">Одобрить создание </w:t>
      </w:r>
      <w:r w:rsidRPr="00933558">
        <w:rPr>
          <w:rFonts w:ascii="Times New Roman" w:eastAsia="Times New Roman" w:hAnsi="Times New Roman"/>
          <w:sz w:val="28"/>
          <w:szCs w:val="28"/>
          <w:lang w:eastAsia="ru-RU"/>
        </w:rPr>
        <w:t>на факультете исследовательской рабочей группы по истории и методологии экономической науки.</w:t>
      </w:r>
    </w:p>
    <w:p w:rsidR="00933558" w:rsidRDefault="00933558" w:rsidP="00933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3558" w:rsidRPr="00933558" w:rsidRDefault="00933558" w:rsidP="00933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33558">
        <w:rPr>
          <w:rFonts w:ascii="Times New Roman" w:eastAsia="Times New Roman" w:hAnsi="Times New Roman"/>
          <w:sz w:val="28"/>
          <w:szCs w:val="28"/>
          <w:lang w:eastAsia="ru-RU"/>
        </w:rPr>
        <w:t xml:space="preserve">С.Э. Пекарского </w:t>
      </w:r>
      <w:r w:rsidRPr="009335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933558">
        <w:rPr>
          <w:rFonts w:ascii="Times New Roman" w:eastAsia="Times New Roman" w:hAnsi="Times New Roman"/>
          <w:sz w:val="28"/>
          <w:szCs w:val="28"/>
          <w:lang w:eastAsia="ru-RU"/>
        </w:rPr>
        <w:t>О структурирова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r w:rsidRPr="00933558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335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3355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3355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новым стандартом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3558" w:rsidRDefault="00933558" w:rsidP="00933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3558" w:rsidRPr="009B74AD" w:rsidRDefault="00933558" w:rsidP="00933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A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ПОСТАНОВИЛИ:</w:t>
      </w:r>
      <w:r w:rsidRPr="009B74AD">
        <w:rPr>
          <w:rFonts w:ascii="Times New Roman" w:hAnsi="Times New Roman"/>
          <w:sz w:val="28"/>
          <w:szCs w:val="28"/>
        </w:rPr>
        <w:t xml:space="preserve"> </w:t>
      </w:r>
    </w:p>
    <w:p w:rsidR="009B74AD" w:rsidRPr="00933558" w:rsidRDefault="009B74AD" w:rsidP="00933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3558">
        <w:rPr>
          <w:rFonts w:ascii="Times New Roman" w:hAnsi="Times New Roman"/>
          <w:sz w:val="28"/>
          <w:szCs w:val="28"/>
        </w:rPr>
        <w:t>Поручить руководителям образовательных программ магистратуры выработать единые принципы формирования базовых учебных планов и привести их в соответствие с новым образовательным стандартом НИУ ВШЭ</w:t>
      </w:r>
      <w:r w:rsidRPr="00933558">
        <w:rPr>
          <w:rFonts w:ascii="Times New Roman" w:hAnsi="Times New Roman"/>
          <w:b/>
          <w:sz w:val="28"/>
          <w:szCs w:val="28"/>
        </w:rPr>
        <w:t>.</w:t>
      </w:r>
    </w:p>
    <w:p w:rsidR="00B538BE" w:rsidRPr="009B74AD" w:rsidRDefault="00B538BE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9"/>
    <w:p w:rsidR="00B538BE" w:rsidRPr="009B74AD" w:rsidRDefault="00B538BE" w:rsidP="00B53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4AD">
        <w:rPr>
          <w:rFonts w:ascii="Times New Roman" w:hAnsi="Times New Roman"/>
          <w:b/>
          <w:sz w:val="28"/>
          <w:szCs w:val="28"/>
        </w:rPr>
        <w:t>ЗА – ЕДИНОГЛАСНО – 36</w:t>
      </w:r>
    </w:p>
    <w:p w:rsidR="0000732D" w:rsidRPr="009B74AD" w:rsidRDefault="0000732D" w:rsidP="009A0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00E9" w:rsidRPr="009B74AD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9B74AD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B400E9" w:rsidRPr="009B74AD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9B74AD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                 С.Э. Пекарский                                                                                                </w:t>
      </w:r>
    </w:p>
    <w:p w:rsidR="00B400E9" w:rsidRPr="009B74AD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</w:p>
    <w:p w:rsidR="00B400E9" w:rsidRPr="009B74AD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9B74AD">
        <w:rPr>
          <w:rFonts w:ascii="Times New Roman" w:hAnsi="Times New Roman"/>
          <w:sz w:val="28"/>
          <w:szCs w:val="28"/>
        </w:rPr>
        <w:t xml:space="preserve">Учёный секретарь Учёного совета         </w:t>
      </w:r>
    </w:p>
    <w:p w:rsidR="00B400E9" w:rsidRPr="009B74AD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9B74AD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                  Д.С. Карабекян                                                         </w:t>
      </w:r>
    </w:p>
    <w:sectPr w:rsidR="00B400E9" w:rsidRPr="009B74AD" w:rsidSect="009A0F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1A1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4A26BD"/>
    <w:multiLevelType w:val="multilevel"/>
    <w:tmpl w:val="C6182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6A361E"/>
    <w:multiLevelType w:val="hybridMultilevel"/>
    <w:tmpl w:val="CBB8072A"/>
    <w:lvl w:ilvl="0" w:tplc="29A28E8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54DAD"/>
    <w:multiLevelType w:val="hybridMultilevel"/>
    <w:tmpl w:val="C7EAFD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D97820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D306EE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DF4204"/>
    <w:multiLevelType w:val="hybridMultilevel"/>
    <w:tmpl w:val="DA3CC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F17"/>
    <w:multiLevelType w:val="hybridMultilevel"/>
    <w:tmpl w:val="CCB84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20861"/>
    <w:multiLevelType w:val="hybridMultilevel"/>
    <w:tmpl w:val="FCF6F260"/>
    <w:lvl w:ilvl="0" w:tplc="D6CC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C18"/>
    <w:multiLevelType w:val="hybridMultilevel"/>
    <w:tmpl w:val="C99AA0C4"/>
    <w:lvl w:ilvl="0" w:tplc="278463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87240"/>
    <w:multiLevelType w:val="hybridMultilevel"/>
    <w:tmpl w:val="E8E66E3A"/>
    <w:lvl w:ilvl="0" w:tplc="39E8F9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B6076"/>
    <w:multiLevelType w:val="hybridMultilevel"/>
    <w:tmpl w:val="66AEB6B4"/>
    <w:lvl w:ilvl="0" w:tplc="0BD08D18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DA559CF"/>
    <w:multiLevelType w:val="hybridMultilevel"/>
    <w:tmpl w:val="7CFC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84E67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472D9D"/>
    <w:multiLevelType w:val="hybridMultilevel"/>
    <w:tmpl w:val="E8C20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9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DD"/>
    <w:rsid w:val="00002ADD"/>
    <w:rsid w:val="0000732D"/>
    <w:rsid w:val="000D00CB"/>
    <w:rsid w:val="00142D58"/>
    <w:rsid w:val="00173FB8"/>
    <w:rsid w:val="0022018D"/>
    <w:rsid w:val="0030775E"/>
    <w:rsid w:val="0039644D"/>
    <w:rsid w:val="003D2122"/>
    <w:rsid w:val="003F11FD"/>
    <w:rsid w:val="003F54BD"/>
    <w:rsid w:val="004F53DA"/>
    <w:rsid w:val="0051294B"/>
    <w:rsid w:val="00533C9C"/>
    <w:rsid w:val="00536541"/>
    <w:rsid w:val="005817CB"/>
    <w:rsid w:val="00675EE6"/>
    <w:rsid w:val="00690542"/>
    <w:rsid w:val="006C2D9B"/>
    <w:rsid w:val="006C6681"/>
    <w:rsid w:val="007C29F7"/>
    <w:rsid w:val="007E023A"/>
    <w:rsid w:val="008075F4"/>
    <w:rsid w:val="00856267"/>
    <w:rsid w:val="008F3077"/>
    <w:rsid w:val="009077CC"/>
    <w:rsid w:val="00932F95"/>
    <w:rsid w:val="00933558"/>
    <w:rsid w:val="0093373A"/>
    <w:rsid w:val="009A0F6D"/>
    <w:rsid w:val="009B74AD"/>
    <w:rsid w:val="009F79F5"/>
    <w:rsid w:val="00A0393A"/>
    <w:rsid w:val="00A7385F"/>
    <w:rsid w:val="00B400E9"/>
    <w:rsid w:val="00B538BE"/>
    <w:rsid w:val="00BB0F1A"/>
    <w:rsid w:val="00BB3660"/>
    <w:rsid w:val="00C703FD"/>
    <w:rsid w:val="00D10956"/>
    <w:rsid w:val="00D52F36"/>
    <w:rsid w:val="00D737EE"/>
    <w:rsid w:val="00F7401E"/>
    <w:rsid w:val="00FD49CC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2E56E-DB56-4117-95D3-9D77E758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2</cp:revision>
  <dcterms:created xsi:type="dcterms:W3CDTF">2019-12-23T14:59:00Z</dcterms:created>
  <dcterms:modified xsi:type="dcterms:W3CDTF">2019-12-23T14:59:00Z</dcterms:modified>
</cp:coreProperties>
</file>